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C2197A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437D6D">
        <w:rPr>
          <w:rFonts w:ascii="Arial" w:hAnsi="Arial" w:cs="Arial"/>
          <w:b/>
          <w:sz w:val="24"/>
          <w:szCs w:val="24"/>
          <w:u w:val="single"/>
        </w:rPr>
        <w:t>Германа Титова, 17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37D6D">
        <w:rPr>
          <w:rFonts w:ascii="Arial" w:hAnsi="Arial" w:cs="Arial"/>
          <w:b/>
          <w:sz w:val="24"/>
          <w:szCs w:val="24"/>
          <w:u w:val="single"/>
        </w:rPr>
        <w:t>декабря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>ООО УК «ЖИЛФОНД»</w:t>
      </w:r>
      <w:r w:rsidR="00C2197A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37D6D"/>
    <w:rsid w:val="00457441"/>
    <w:rsid w:val="0045744C"/>
    <w:rsid w:val="00470C1F"/>
    <w:rsid w:val="004A2379"/>
    <w:rsid w:val="004B0CFF"/>
    <w:rsid w:val="004D7275"/>
    <w:rsid w:val="004E3515"/>
    <w:rsid w:val="004E7CC1"/>
    <w:rsid w:val="00576EC0"/>
    <w:rsid w:val="00590278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B1631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2022-12-07T08:52:00Z</dcterms:created>
  <dcterms:modified xsi:type="dcterms:W3CDTF">2022-12-07T08:53:00Z</dcterms:modified>
</cp:coreProperties>
</file>